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4B4" w:rsidRPr="00F574E3" w:rsidRDefault="00F574E3" w:rsidP="00275997">
      <w:pPr>
        <w:spacing w:after="0" w:line="240" w:lineRule="auto"/>
        <w:contextualSpacing/>
        <w:jc w:val="both"/>
        <w:rPr>
          <w:rFonts w:ascii="Times New Roman" w:eastAsia="Times New Roman" w:hAnsi="Times New Roman" w:cs="Times New Roman"/>
          <w:iCs/>
          <w:sz w:val="24"/>
          <w:szCs w:val="24"/>
          <w:lang w:eastAsia="en-GB"/>
        </w:rPr>
      </w:pPr>
      <w:bookmarkStart w:id="0" w:name="_GoBack"/>
      <w:bookmarkEnd w:id="0"/>
      <w:r w:rsidRPr="00F574E3">
        <w:rPr>
          <w:rFonts w:ascii="Times New Roman" w:hAnsi="Times New Roman" w:cs="Times New Roman"/>
          <w:b/>
          <w:sz w:val="24"/>
          <w:szCs w:val="24"/>
        </w:rPr>
        <w:t>ORIGINAL RESEARCH ARTICLE</w:t>
      </w:r>
    </w:p>
    <w:p w:rsidR="00275997" w:rsidRPr="00275997" w:rsidRDefault="00275997" w:rsidP="00275997">
      <w:pPr>
        <w:spacing w:after="0" w:line="240" w:lineRule="auto"/>
        <w:contextualSpacing/>
        <w:jc w:val="both"/>
        <w:rPr>
          <w:rFonts w:ascii="Times New Roman" w:eastAsia="Times New Roman" w:hAnsi="Times New Roman" w:cs="Times New Roman"/>
          <w:lang w:eastAsia="en-GB"/>
        </w:rPr>
      </w:pPr>
    </w:p>
    <w:p w:rsidR="00F34626" w:rsidRDefault="00F34626" w:rsidP="00275997">
      <w:pPr>
        <w:spacing w:after="0" w:line="240" w:lineRule="auto"/>
        <w:contextualSpacing/>
        <w:jc w:val="both"/>
        <w:rPr>
          <w:rFonts w:ascii="Times New Roman" w:eastAsia="Times New Roman" w:hAnsi="Times New Roman" w:cs="Times New Roman"/>
          <w:b/>
          <w:bCs/>
          <w:lang w:eastAsia="en-GB"/>
        </w:rPr>
      </w:pPr>
      <w:r w:rsidRPr="00D70A61">
        <w:rPr>
          <w:rFonts w:ascii="Times New Roman" w:eastAsia="Times New Roman" w:hAnsi="Times New Roman" w:cs="Times New Roman"/>
          <w:b/>
          <w:bCs/>
          <w:sz w:val="32"/>
          <w:lang w:eastAsia="en-GB"/>
        </w:rPr>
        <w:t>Gender Differences in Condom Use Behaviour among Students in a Nigerian University</w:t>
      </w:r>
    </w:p>
    <w:p w:rsidR="009770BF" w:rsidRPr="00275997" w:rsidRDefault="009770BF" w:rsidP="00275997">
      <w:pPr>
        <w:spacing w:after="0" w:line="240" w:lineRule="auto"/>
        <w:contextualSpacing/>
        <w:jc w:val="both"/>
        <w:rPr>
          <w:rFonts w:ascii="Times New Roman" w:eastAsia="Times New Roman" w:hAnsi="Times New Roman" w:cs="Times New Roman"/>
          <w:lang w:eastAsia="en-GB"/>
        </w:rPr>
      </w:pPr>
    </w:p>
    <w:p w:rsidR="00F34626" w:rsidRPr="009770BF" w:rsidRDefault="00F34626" w:rsidP="00275997">
      <w:pPr>
        <w:spacing w:after="0" w:line="240" w:lineRule="auto"/>
        <w:contextualSpacing/>
        <w:jc w:val="both"/>
        <w:rPr>
          <w:rFonts w:ascii="Times New Roman" w:eastAsia="Times New Roman" w:hAnsi="Times New Roman" w:cs="Times New Roman"/>
          <w:i/>
          <w:lang w:eastAsia="en-GB"/>
        </w:rPr>
      </w:pPr>
      <w:r w:rsidRPr="009770BF">
        <w:rPr>
          <w:rFonts w:ascii="Times New Roman" w:eastAsia="Times New Roman" w:hAnsi="Times New Roman" w:cs="Times New Roman"/>
          <w:i/>
          <w:sz w:val="24"/>
          <w:lang w:eastAsia="en-GB"/>
        </w:rPr>
        <w:t>BO Olley</w:t>
      </w:r>
      <w:r w:rsidRPr="009770BF">
        <w:rPr>
          <w:rFonts w:ascii="Times New Roman" w:eastAsia="Times New Roman" w:hAnsi="Times New Roman" w:cs="Times New Roman"/>
          <w:i/>
          <w:sz w:val="24"/>
          <w:vertAlign w:val="superscript"/>
          <w:lang w:eastAsia="en-GB"/>
        </w:rPr>
        <w:t>1</w:t>
      </w:r>
      <w:r w:rsidR="003A481F" w:rsidRPr="003A481F">
        <w:rPr>
          <w:rFonts w:ascii="Times New Roman" w:eastAsia="Times New Roman" w:hAnsi="Times New Roman" w:cs="Times New Roman"/>
          <w:i/>
          <w:sz w:val="24"/>
          <w:lang w:eastAsia="en-GB"/>
        </w:rPr>
        <w:t>*</w:t>
      </w:r>
      <w:r w:rsidRPr="009770BF">
        <w:rPr>
          <w:rFonts w:ascii="Times New Roman" w:eastAsia="Times New Roman" w:hAnsi="Times New Roman" w:cs="Times New Roman"/>
          <w:i/>
          <w:sz w:val="24"/>
          <w:lang w:eastAsia="en-GB"/>
        </w:rPr>
        <w:t xml:space="preserve"> and OJ Rotimi</w:t>
      </w:r>
      <w:r w:rsidRPr="009770BF">
        <w:rPr>
          <w:rFonts w:ascii="Times New Roman" w:eastAsia="Times New Roman" w:hAnsi="Times New Roman" w:cs="Times New Roman"/>
          <w:i/>
          <w:sz w:val="24"/>
          <w:vertAlign w:val="superscript"/>
          <w:lang w:eastAsia="en-GB"/>
        </w:rPr>
        <w:t>1</w:t>
      </w:r>
    </w:p>
    <w:p w:rsidR="009770BF" w:rsidRPr="009770BF" w:rsidRDefault="009770BF" w:rsidP="00275997">
      <w:pPr>
        <w:spacing w:after="0" w:line="240" w:lineRule="auto"/>
        <w:contextualSpacing/>
        <w:jc w:val="both"/>
        <w:rPr>
          <w:rFonts w:ascii="Times New Roman" w:eastAsia="Times New Roman" w:hAnsi="Times New Roman" w:cs="Times New Roman"/>
          <w:lang w:eastAsia="en-GB"/>
        </w:rPr>
      </w:pPr>
    </w:p>
    <w:p w:rsidR="00275997" w:rsidRDefault="00F34626" w:rsidP="00275997">
      <w:pPr>
        <w:spacing w:after="0" w:line="240" w:lineRule="auto"/>
        <w:contextualSpacing/>
        <w:jc w:val="both"/>
        <w:rPr>
          <w:rFonts w:ascii="Times New Roman" w:eastAsia="Times New Roman" w:hAnsi="Times New Roman" w:cs="Times New Roman"/>
          <w:b/>
          <w:bCs/>
          <w:lang w:eastAsia="en-GB"/>
        </w:rPr>
      </w:pPr>
      <w:r w:rsidRPr="009770BF">
        <w:rPr>
          <w:rFonts w:ascii="Times New Roman" w:eastAsia="Times New Roman" w:hAnsi="Times New Roman" w:cs="Times New Roman"/>
          <w:sz w:val="20"/>
          <w:lang w:eastAsia="en-GB"/>
        </w:rPr>
        <w:t>Department of Psychology, Faculty of Social Sciences, University of Ibadan, Ibadan, Nigeria</w:t>
      </w:r>
      <w:r w:rsidR="009770BF" w:rsidRPr="009770BF">
        <w:rPr>
          <w:rFonts w:ascii="Times New Roman" w:eastAsia="Times New Roman" w:hAnsi="Times New Roman" w:cs="Times New Roman"/>
          <w:i/>
          <w:iCs/>
          <w:sz w:val="20"/>
          <w:vertAlign w:val="superscript"/>
          <w:lang w:eastAsia="en-GB"/>
        </w:rPr>
        <w:t>1</w:t>
      </w:r>
      <w:r w:rsidRPr="00275997">
        <w:rPr>
          <w:rFonts w:ascii="Times New Roman" w:eastAsia="Times New Roman" w:hAnsi="Times New Roman" w:cs="Times New Roman"/>
          <w:lang w:eastAsia="en-GB"/>
        </w:rPr>
        <w:br/>
      </w:r>
    </w:p>
    <w:p w:rsidR="00275997" w:rsidRPr="00C9213B" w:rsidRDefault="00275997" w:rsidP="00275997">
      <w:pPr>
        <w:spacing w:after="0" w:line="240" w:lineRule="auto"/>
        <w:contextualSpacing/>
        <w:jc w:val="both"/>
        <w:rPr>
          <w:rFonts w:ascii="Times New Roman" w:eastAsia="Times New Roman" w:hAnsi="Times New Roman" w:cs="Times New Roman"/>
          <w:b/>
          <w:bCs/>
          <w:sz w:val="20"/>
          <w:szCs w:val="20"/>
          <w:lang w:eastAsia="en-GB"/>
        </w:rPr>
      </w:pPr>
      <w:r w:rsidRPr="00C9213B">
        <w:rPr>
          <w:rFonts w:ascii="Times New Roman" w:hAnsi="Times New Roman" w:cs="Times New Roman"/>
          <w:b/>
          <w:bCs/>
          <w:color w:val="000000" w:themeColor="text1"/>
          <w:sz w:val="20"/>
          <w:szCs w:val="20"/>
        </w:rPr>
        <w:t>*For Correspondence:</w:t>
      </w:r>
      <w:r w:rsidRPr="00C9213B">
        <w:rPr>
          <w:rFonts w:ascii="Times New Roman" w:hAnsi="Times New Roman" w:cs="Times New Roman"/>
          <w:color w:val="000000" w:themeColor="text1"/>
          <w:sz w:val="20"/>
          <w:szCs w:val="20"/>
        </w:rPr>
        <w:t xml:space="preserve"> </w:t>
      </w:r>
      <w:r w:rsidRPr="00C9213B">
        <w:rPr>
          <w:rFonts w:ascii="Times New Roman" w:hAnsi="Times New Roman" w:cs="Times New Roman"/>
          <w:sz w:val="20"/>
          <w:szCs w:val="20"/>
        </w:rPr>
        <w:t xml:space="preserve">E-mail: </w:t>
      </w:r>
      <w:r w:rsidRPr="00C9213B">
        <w:rPr>
          <w:rFonts w:ascii="Times New Roman" w:eastAsia="Times New Roman" w:hAnsi="Times New Roman" w:cs="Times New Roman"/>
          <w:iCs/>
          <w:sz w:val="20"/>
          <w:szCs w:val="20"/>
          <w:lang w:eastAsia="en-GB"/>
        </w:rPr>
        <w:t>Olley28@yahoo.com</w:t>
      </w:r>
      <w:r w:rsidRPr="00C9213B">
        <w:rPr>
          <w:rFonts w:ascii="Times New Roman" w:hAnsi="Times New Roman" w:cs="Times New Roman"/>
          <w:sz w:val="20"/>
          <w:szCs w:val="20"/>
        </w:rPr>
        <w:t xml:space="preserve"> and </w:t>
      </w:r>
      <w:r w:rsidRPr="00C9213B">
        <w:rPr>
          <w:rFonts w:ascii="Times New Roman" w:eastAsia="Times New Roman" w:hAnsi="Times New Roman" w:cs="Times New Roman"/>
          <w:iCs/>
          <w:sz w:val="20"/>
          <w:szCs w:val="20"/>
          <w:lang w:eastAsia="en-GB"/>
        </w:rPr>
        <w:t>Fax: 234 2 2410489</w:t>
      </w:r>
    </w:p>
    <w:p w:rsidR="00275997" w:rsidRPr="00275997" w:rsidRDefault="00275997" w:rsidP="00275997">
      <w:pPr>
        <w:spacing w:after="0" w:line="240" w:lineRule="auto"/>
        <w:contextualSpacing/>
        <w:jc w:val="both"/>
        <w:rPr>
          <w:rFonts w:ascii="Times New Roman" w:eastAsia="Times New Roman" w:hAnsi="Times New Roman" w:cs="Times New Roman"/>
          <w:lang w:eastAsia="en-GB"/>
        </w:rPr>
      </w:pPr>
    </w:p>
    <w:p w:rsidR="00F34626" w:rsidRDefault="00F574E3" w:rsidP="00275997">
      <w:pPr>
        <w:spacing w:after="0" w:line="240" w:lineRule="auto"/>
        <w:contextualSpacing/>
        <w:jc w:val="both"/>
        <w:rPr>
          <w:rFonts w:ascii="Times New Roman" w:eastAsia="Times New Roman" w:hAnsi="Times New Roman" w:cs="Times New Roman"/>
          <w:b/>
          <w:bCs/>
          <w:lang w:eastAsia="en-GB"/>
        </w:rPr>
      </w:pPr>
      <w:r w:rsidRPr="00F574E3">
        <w:rPr>
          <w:rFonts w:ascii="Times New Roman" w:eastAsia="Times New Roman" w:hAnsi="Times New Roman" w:cs="Times New Roman"/>
          <w:b/>
          <w:bCs/>
          <w:sz w:val="24"/>
          <w:lang w:eastAsia="en-GB"/>
        </w:rPr>
        <w:t>Abstract</w:t>
      </w:r>
    </w:p>
    <w:p w:rsidR="00F574E3" w:rsidRPr="00275997" w:rsidRDefault="00F574E3" w:rsidP="00275997">
      <w:pPr>
        <w:spacing w:after="0" w:line="240" w:lineRule="auto"/>
        <w:contextualSpacing/>
        <w:jc w:val="both"/>
        <w:rPr>
          <w:rFonts w:ascii="Times New Roman" w:eastAsia="Times New Roman" w:hAnsi="Times New Roman" w:cs="Times New Roman"/>
          <w:lang w:eastAsia="en-GB"/>
        </w:rPr>
      </w:pPr>
    </w:p>
    <w:p w:rsidR="00F34626" w:rsidRPr="00482E6F" w:rsidRDefault="00F34626" w:rsidP="00275997">
      <w:pPr>
        <w:spacing w:after="0" w:line="240" w:lineRule="auto"/>
        <w:contextualSpacing/>
        <w:jc w:val="both"/>
        <w:rPr>
          <w:rFonts w:ascii="Times New Roman" w:eastAsia="Times New Roman" w:hAnsi="Times New Roman" w:cs="Times New Roman"/>
          <w:sz w:val="18"/>
          <w:szCs w:val="18"/>
          <w:lang w:eastAsia="en-GB"/>
        </w:rPr>
      </w:pPr>
      <w:r w:rsidRPr="00482E6F">
        <w:rPr>
          <w:rFonts w:ascii="Times New Roman" w:eastAsia="Times New Roman" w:hAnsi="Times New Roman" w:cs="Times New Roman"/>
          <w:sz w:val="18"/>
          <w:szCs w:val="18"/>
          <w:lang w:eastAsia="en-GB"/>
        </w:rPr>
        <w:t>Within a social cognitive framework, the present study evaluated condom use behaviour in a sample of students at the Faculties of Social Sciences and Arts, University of Ibadan, Nigeria. The study population comprised 262 (62.1%) males and 160 (37.9%) females with a mean age of 24.1 years (SD = 4.5) and mean educational level of 17.36 years (SD = 5.8). Results show that 422 students (representing 55.2%) were sexually active within three months before the study.  Seventy seven per cent of students reported ever using a condom, 89% of females reported condom use by a partner, while 70% of males had used condoms during sex with a partner. Regarding the frequency of use, more males (30%) than females (11%) had never used condom.  We conclude that the majority of sexually active university students in the study do not use condom. However, the females reported greater consistency of use of condom when compared to the males. Condom use behaviour in this sample did not differ markedly from other college student samples. (</w:t>
      </w:r>
      <w:proofErr w:type="spellStart"/>
      <w:r w:rsidRPr="00482E6F">
        <w:rPr>
          <w:rFonts w:ascii="Times New Roman" w:eastAsia="Times New Roman" w:hAnsi="Times New Roman" w:cs="Times New Roman"/>
          <w:i/>
          <w:iCs/>
          <w:sz w:val="18"/>
          <w:szCs w:val="18"/>
          <w:lang w:eastAsia="en-GB"/>
        </w:rPr>
        <w:t>Afr</w:t>
      </w:r>
      <w:proofErr w:type="spellEnd"/>
      <w:r w:rsidRPr="00482E6F">
        <w:rPr>
          <w:rFonts w:ascii="Times New Roman" w:eastAsia="Times New Roman" w:hAnsi="Times New Roman" w:cs="Times New Roman"/>
          <w:i/>
          <w:iCs/>
          <w:sz w:val="18"/>
          <w:szCs w:val="18"/>
          <w:lang w:eastAsia="en-GB"/>
        </w:rPr>
        <w:t xml:space="preserve"> J </w:t>
      </w:r>
      <w:proofErr w:type="spellStart"/>
      <w:r w:rsidRPr="00482E6F">
        <w:rPr>
          <w:rFonts w:ascii="Times New Roman" w:eastAsia="Times New Roman" w:hAnsi="Times New Roman" w:cs="Times New Roman"/>
          <w:i/>
          <w:iCs/>
          <w:sz w:val="18"/>
          <w:szCs w:val="18"/>
          <w:lang w:eastAsia="en-GB"/>
        </w:rPr>
        <w:t>Reprod</w:t>
      </w:r>
      <w:proofErr w:type="spellEnd"/>
      <w:r w:rsidRPr="00482E6F">
        <w:rPr>
          <w:rFonts w:ascii="Times New Roman" w:eastAsia="Times New Roman" w:hAnsi="Times New Roman" w:cs="Times New Roman"/>
          <w:i/>
          <w:iCs/>
          <w:sz w:val="18"/>
          <w:szCs w:val="18"/>
          <w:lang w:eastAsia="en-GB"/>
        </w:rPr>
        <w:t xml:space="preserve"> Health</w:t>
      </w:r>
      <w:r w:rsidRPr="00482E6F">
        <w:rPr>
          <w:rFonts w:ascii="Times New Roman" w:eastAsia="Times New Roman" w:hAnsi="Times New Roman" w:cs="Times New Roman"/>
          <w:sz w:val="18"/>
          <w:szCs w:val="18"/>
          <w:lang w:eastAsia="en-GB"/>
        </w:rPr>
        <w:t xml:space="preserve"> 2003; 7[1]: 83-91)</w:t>
      </w:r>
    </w:p>
    <w:p w:rsidR="002730B5" w:rsidRPr="00275997" w:rsidRDefault="002730B5" w:rsidP="00275997">
      <w:pPr>
        <w:spacing w:after="0" w:line="240" w:lineRule="auto"/>
        <w:contextualSpacing/>
        <w:jc w:val="both"/>
        <w:rPr>
          <w:rFonts w:ascii="Times New Roman" w:eastAsia="Times New Roman" w:hAnsi="Times New Roman" w:cs="Times New Roman"/>
          <w:lang w:eastAsia="en-GB"/>
        </w:rPr>
      </w:pPr>
    </w:p>
    <w:p w:rsidR="00F34626" w:rsidRDefault="00682261" w:rsidP="00275997">
      <w:pPr>
        <w:spacing w:after="0" w:line="240" w:lineRule="auto"/>
        <w:contextualSpacing/>
        <w:jc w:val="both"/>
        <w:rPr>
          <w:rFonts w:ascii="Times New Roman" w:eastAsia="Times New Roman" w:hAnsi="Times New Roman" w:cs="Times New Roman"/>
          <w:iCs/>
          <w:lang w:eastAsia="en-GB"/>
        </w:rPr>
      </w:pPr>
      <w:r w:rsidRPr="00482E6F">
        <w:rPr>
          <w:rFonts w:ascii="Times New Roman" w:eastAsia="Times New Roman" w:hAnsi="Times New Roman" w:cs="Times New Roman"/>
          <w:b/>
          <w:bCs/>
          <w:sz w:val="18"/>
          <w:lang w:eastAsia="en-GB"/>
        </w:rPr>
        <w:t>Keywords</w:t>
      </w:r>
      <w:r w:rsidR="00F34626" w:rsidRPr="00482E6F">
        <w:rPr>
          <w:rFonts w:ascii="Times New Roman" w:eastAsia="Times New Roman" w:hAnsi="Times New Roman" w:cs="Times New Roman"/>
          <w:b/>
          <w:bCs/>
          <w:sz w:val="18"/>
          <w:lang w:eastAsia="en-GB"/>
        </w:rPr>
        <w:t xml:space="preserve">: </w:t>
      </w:r>
      <w:r w:rsidR="00F34626" w:rsidRPr="00482E6F">
        <w:rPr>
          <w:rFonts w:ascii="Times New Roman" w:eastAsia="Times New Roman" w:hAnsi="Times New Roman" w:cs="Times New Roman"/>
          <w:i/>
          <w:iCs/>
          <w:sz w:val="18"/>
          <w:lang w:eastAsia="en-GB"/>
        </w:rPr>
        <w:t>Condom use, gender, university students, Nigeria</w:t>
      </w:r>
    </w:p>
    <w:p w:rsidR="002730B5" w:rsidRPr="002730B5" w:rsidRDefault="002730B5" w:rsidP="00275997">
      <w:pPr>
        <w:spacing w:after="0" w:line="240" w:lineRule="auto"/>
        <w:contextualSpacing/>
        <w:jc w:val="both"/>
        <w:rPr>
          <w:rFonts w:ascii="Times New Roman" w:eastAsia="Times New Roman" w:hAnsi="Times New Roman" w:cs="Times New Roman"/>
          <w:lang w:eastAsia="en-GB"/>
        </w:rPr>
      </w:pPr>
    </w:p>
    <w:p w:rsidR="00F34626" w:rsidRDefault="002730B5" w:rsidP="00275997">
      <w:pPr>
        <w:spacing w:after="0" w:line="240" w:lineRule="auto"/>
        <w:contextualSpacing/>
        <w:jc w:val="both"/>
        <w:rPr>
          <w:rFonts w:ascii="Times New Roman" w:eastAsia="Times New Roman" w:hAnsi="Times New Roman" w:cs="Times New Roman"/>
          <w:b/>
          <w:bCs/>
          <w:lang w:eastAsia="en-GB"/>
        </w:rPr>
      </w:pPr>
      <w:r w:rsidRPr="002730B5">
        <w:rPr>
          <w:rFonts w:ascii="Times New Roman" w:eastAsia="Times New Roman" w:hAnsi="Times New Roman" w:cs="Times New Roman"/>
          <w:b/>
          <w:bCs/>
          <w:sz w:val="28"/>
          <w:lang w:eastAsia="en-GB"/>
        </w:rPr>
        <w:t>References</w:t>
      </w:r>
    </w:p>
    <w:p w:rsidR="002730B5" w:rsidRPr="00275997" w:rsidRDefault="002730B5" w:rsidP="00275997">
      <w:pPr>
        <w:spacing w:after="0" w:line="240" w:lineRule="auto"/>
        <w:contextualSpacing/>
        <w:jc w:val="both"/>
        <w:rPr>
          <w:rFonts w:ascii="Times New Roman" w:eastAsia="Times New Roman" w:hAnsi="Times New Roman" w:cs="Times New Roman"/>
          <w:lang w:eastAsia="en-GB"/>
        </w:rPr>
      </w:pP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645D1">
        <w:rPr>
          <w:rFonts w:ascii="Times New Roman" w:eastAsia="Times New Roman" w:hAnsi="Times New Roman" w:cs="Times New Roman"/>
          <w:sz w:val="18"/>
          <w:szCs w:val="18"/>
          <w:lang w:eastAsia="en-GB"/>
        </w:rPr>
        <w:t>Federal Ministry of Health. National AIDS and STD Control Programme Fact Sheet for Nigeria, 1999</w:t>
      </w:r>
      <w:r w:rsidRPr="007645D1">
        <w:rPr>
          <w:rFonts w:ascii="Times New Roman" w:eastAsia="Times New Roman" w:hAnsi="Times New Roman" w:cs="Times New Roman"/>
          <w:i/>
          <w:iCs/>
          <w:sz w:val="18"/>
          <w:szCs w:val="18"/>
          <w:lang w:eastAsia="en-GB"/>
        </w:rPr>
        <w:t>.</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645D1">
        <w:rPr>
          <w:rFonts w:ascii="Times New Roman" w:eastAsia="Times New Roman" w:hAnsi="Times New Roman" w:cs="Times New Roman"/>
          <w:sz w:val="18"/>
          <w:szCs w:val="18"/>
          <w:lang w:eastAsia="en-GB"/>
        </w:rPr>
        <w:t>Shokunbi</w:t>
      </w:r>
      <w:proofErr w:type="spellEnd"/>
      <w:r w:rsidRPr="007645D1">
        <w:rPr>
          <w:rFonts w:ascii="Times New Roman" w:eastAsia="Times New Roman" w:hAnsi="Times New Roman" w:cs="Times New Roman"/>
          <w:sz w:val="18"/>
          <w:szCs w:val="18"/>
          <w:lang w:eastAsia="en-GB"/>
        </w:rPr>
        <w:t xml:space="preserve"> WA. Current trend of the HIV/AIDS epidemic in Nigeria. Lecture delivered at the Centre for HIV/AIDS </w:t>
      </w:r>
      <w:r w:rsidR="007645D1">
        <w:rPr>
          <w:rFonts w:ascii="Times New Roman" w:eastAsia="Times New Roman" w:hAnsi="Times New Roman" w:cs="Times New Roman"/>
          <w:sz w:val="18"/>
          <w:szCs w:val="18"/>
          <w:lang w:eastAsia="en-GB"/>
        </w:rPr>
        <w:tab/>
      </w:r>
      <w:r w:rsidRPr="007645D1">
        <w:rPr>
          <w:rFonts w:ascii="Times New Roman" w:eastAsia="Times New Roman" w:hAnsi="Times New Roman" w:cs="Times New Roman"/>
          <w:sz w:val="18"/>
          <w:szCs w:val="18"/>
          <w:lang w:eastAsia="en-GB"/>
        </w:rPr>
        <w:t>Intervention in Nigeria (CEHAIN), Ibadan, Nigeria, 2001.</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645D1">
        <w:rPr>
          <w:rFonts w:ascii="Times New Roman" w:eastAsia="Times New Roman" w:hAnsi="Times New Roman" w:cs="Times New Roman"/>
          <w:sz w:val="18"/>
          <w:szCs w:val="18"/>
          <w:lang w:eastAsia="en-GB"/>
        </w:rPr>
        <w:t xml:space="preserve">Schuster C. Condom use behaviour: an assessment of United States college students' health education needs. </w:t>
      </w:r>
      <w:r w:rsidRPr="007645D1">
        <w:rPr>
          <w:rFonts w:ascii="Times New Roman" w:eastAsia="Times New Roman" w:hAnsi="Times New Roman" w:cs="Times New Roman"/>
          <w:i/>
          <w:iCs/>
          <w:sz w:val="18"/>
          <w:szCs w:val="18"/>
          <w:lang w:eastAsia="en-GB"/>
        </w:rPr>
        <w:t xml:space="preserve">Inter Quart </w:t>
      </w:r>
      <w:r w:rsidR="007645D1">
        <w:rPr>
          <w:rFonts w:ascii="Times New Roman" w:eastAsia="Times New Roman" w:hAnsi="Times New Roman" w:cs="Times New Roman"/>
          <w:i/>
          <w:iCs/>
          <w:sz w:val="18"/>
          <w:szCs w:val="18"/>
          <w:lang w:eastAsia="en-GB"/>
        </w:rPr>
        <w:tab/>
      </w:r>
      <w:proofErr w:type="spellStart"/>
      <w:r w:rsidRPr="007645D1">
        <w:rPr>
          <w:rFonts w:ascii="Times New Roman" w:eastAsia="Times New Roman" w:hAnsi="Times New Roman" w:cs="Times New Roman"/>
          <w:i/>
          <w:iCs/>
          <w:sz w:val="18"/>
          <w:szCs w:val="18"/>
          <w:lang w:eastAsia="en-GB"/>
        </w:rPr>
        <w:t>Comm</w:t>
      </w:r>
      <w:proofErr w:type="spellEnd"/>
      <w:r w:rsidRPr="007645D1">
        <w:rPr>
          <w:rFonts w:ascii="Times New Roman" w:eastAsia="Times New Roman" w:hAnsi="Times New Roman" w:cs="Times New Roman"/>
          <w:i/>
          <w:iCs/>
          <w:sz w:val="18"/>
          <w:szCs w:val="18"/>
          <w:lang w:eastAsia="en-GB"/>
        </w:rPr>
        <w:t xml:space="preserve"> Health </w:t>
      </w:r>
      <w:proofErr w:type="spellStart"/>
      <w:r w:rsidRPr="007645D1">
        <w:rPr>
          <w:rFonts w:ascii="Times New Roman" w:eastAsia="Times New Roman" w:hAnsi="Times New Roman" w:cs="Times New Roman"/>
          <w:i/>
          <w:iCs/>
          <w:sz w:val="18"/>
          <w:szCs w:val="18"/>
          <w:lang w:eastAsia="en-GB"/>
        </w:rPr>
        <w:t>Edu</w:t>
      </w:r>
      <w:proofErr w:type="spellEnd"/>
      <w:r w:rsidRPr="007645D1">
        <w:rPr>
          <w:rFonts w:ascii="Times New Roman" w:eastAsia="Times New Roman" w:hAnsi="Times New Roman" w:cs="Times New Roman"/>
          <w:sz w:val="18"/>
          <w:szCs w:val="18"/>
          <w:lang w:eastAsia="en-GB"/>
        </w:rPr>
        <w:t xml:space="preserve"> 1998; 17(3): 237-254.</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645D1">
        <w:rPr>
          <w:rFonts w:ascii="Times New Roman" w:eastAsia="Times New Roman" w:hAnsi="Times New Roman" w:cs="Times New Roman"/>
          <w:sz w:val="18"/>
          <w:szCs w:val="18"/>
          <w:lang w:eastAsia="en-GB"/>
        </w:rPr>
        <w:t xml:space="preserve">Cates W and Stone K. Family planning, sexual transmitted diseases and contraceptive choice: a literature update. </w:t>
      </w:r>
      <w:r w:rsidR="007645D1">
        <w:rPr>
          <w:rFonts w:ascii="Times New Roman" w:eastAsia="Times New Roman" w:hAnsi="Times New Roman" w:cs="Times New Roman"/>
          <w:sz w:val="18"/>
          <w:szCs w:val="18"/>
          <w:lang w:eastAsia="en-GB"/>
        </w:rPr>
        <w:tab/>
      </w:r>
      <w:r w:rsidRPr="007645D1">
        <w:rPr>
          <w:rFonts w:ascii="Times New Roman" w:eastAsia="Times New Roman" w:hAnsi="Times New Roman" w:cs="Times New Roman"/>
          <w:i/>
          <w:iCs/>
          <w:sz w:val="18"/>
          <w:szCs w:val="18"/>
          <w:lang w:eastAsia="en-GB"/>
        </w:rPr>
        <w:t>FamPlannPersp</w:t>
      </w:r>
      <w:r w:rsidRPr="007645D1">
        <w:rPr>
          <w:rFonts w:ascii="Times New Roman" w:eastAsia="Times New Roman" w:hAnsi="Times New Roman" w:cs="Times New Roman"/>
          <w:sz w:val="18"/>
          <w:szCs w:val="18"/>
          <w:lang w:eastAsia="en-GB"/>
        </w:rPr>
        <w:t>1992; 24: 75-84.</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645D1">
        <w:rPr>
          <w:rFonts w:ascii="Times New Roman" w:eastAsia="Times New Roman" w:hAnsi="Times New Roman" w:cs="Times New Roman"/>
          <w:sz w:val="18"/>
          <w:szCs w:val="18"/>
          <w:lang w:eastAsia="en-GB"/>
        </w:rPr>
        <w:t xml:space="preserve">Hatcher R. </w:t>
      </w:r>
      <w:r w:rsidRPr="007645D1">
        <w:rPr>
          <w:rFonts w:ascii="Times New Roman" w:eastAsia="Times New Roman" w:hAnsi="Times New Roman" w:cs="Times New Roman"/>
          <w:i/>
          <w:iCs/>
          <w:sz w:val="18"/>
          <w:szCs w:val="18"/>
          <w:lang w:eastAsia="en-GB"/>
        </w:rPr>
        <w:t>Contraceptive Technology.</w:t>
      </w:r>
      <w:r w:rsidRPr="007645D1">
        <w:rPr>
          <w:rFonts w:ascii="Times New Roman" w:eastAsia="Times New Roman" w:hAnsi="Times New Roman" w:cs="Times New Roman"/>
          <w:sz w:val="18"/>
          <w:szCs w:val="18"/>
          <w:lang w:eastAsia="en-GB"/>
        </w:rPr>
        <w:t xml:space="preserve"> 15th Edition. New York: Irvington Publishers, Inc., 1990.</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645D1">
        <w:rPr>
          <w:rFonts w:ascii="Times New Roman" w:eastAsia="Times New Roman" w:hAnsi="Times New Roman" w:cs="Times New Roman"/>
          <w:sz w:val="18"/>
          <w:szCs w:val="18"/>
          <w:lang w:eastAsia="en-GB"/>
        </w:rPr>
        <w:t>Trussel</w:t>
      </w:r>
      <w:proofErr w:type="spellEnd"/>
      <w:r w:rsidRPr="007645D1">
        <w:rPr>
          <w:rFonts w:ascii="Times New Roman" w:eastAsia="Times New Roman" w:hAnsi="Times New Roman" w:cs="Times New Roman"/>
          <w:sz w:val="18"/>
          <w:szCs w:val="18"/>
          <w:lang w:eastAsia="en-GB"/>
        </w:rPr>
        <w:t xml:space="preserve"> J, Hatcher R, Cates W, Stewart F and </w:t>
      </w:r>
      <w:proofErr w:type="spellStart"/>
      <w:r w:rsidRPr="007645D1">
        <w:rPr>
          <w:rFonts w:ascii="Times New Roman" w:eastAsia="Times New Roman" w:hAnsi="Times New Roman" w:cs="Times New Roman"/>
          <w:sz w:val="18"/>
          <w:szCs w:val="18"/>
          <w:lang w:eastAsia="en-GB"/>
        </w:rPr>
        <w:t>Kost</w:t>
      </w:r>
      <w:proofErr w:type="spellEnd"/>
      <w:r w:rsidRPr="007645D1">
        <w:rPr>
          <w:rFonts w:ascii="Times New Roman" w:eastAsia="Times New Roman" w:hAnsi="Times New Roman" w:cs="Times New Roman"/>
          <w:sz w:val="18"/>
          <w:szCs w:val="18"/>
          <w:lang w:eastAsia="en-GB"/>
        </w:rPr>
        <w:t xml:space="preserve"> K.  Contraceptive failure in the United States: an update. </w:t>
      </w:r>
      <w:r w:rsidRPr="007645D1">
        <w:rPr>
          <w:rFonts w:ascii="Times New Roman" w:eastAsia="Times New Roman" w:hAnsi="Times New Roman" w:cs="Times New Roman"/>
          <w:i/>
          <w:iCs/>
          <w:sz w:val="18"/>
          <w:szCs w:val="18"/>
          <w:lang w:eastAsia="en-GB"/>
        </w:rPr>
        <w:t xml:space="preserve">Stud </w:t>
      </w:r>
      <w:r w:rsidR="007645D1">
        <w:rPr>
          <w:rFonts w:ascii="Times New Roman" w:eastAsia="Times New Roman" w:hAnsi="Times New Roman" w:cs="Times New Roman"/>
          <w:i/>
          <w:iCs/>
          <w:sz w:val="18"/>
          <w:szCs w:val="18"/>
          <w:lang w:eastAsia="en-GB"/>
        </w:rPr>
        <w:tab/>
      </w:r>
      <w:r w:rsidRPr="007645D1">
        <w:rPr>
          <w:rFonts w:ascii="Times New Roman" w:eastAsia="Times New Roman" w:hAnsi="Times New Roman" w:cs="Times New Roman"/>
          <w:i/>
          <w:iCs/>
          <w:sz w:val="18"/>
          <w:szCs w:val="18"/>
          <w:lang w:eastAsia="en-GB"/>
        </w:rPr>
        <w:t>FamPlann</w:t>
      </w:r>
      <w:r w:rsidRPr="007645D1">
        <w:rPr>
          <w:rFonts w:ascii="Times New Roman" w:eastAsia="Times New Roman" w:hAnsi="Times New Roman" w:cs="Times New Roman"/>
          <w:sz w:val="18"/>
          <w:szCs w:val="18"/>
          <w:lang w:eastAsia="en-GB"/>
        </w:rPr>
        <w:t>1991; 21: 51-54.</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645D1">
        <w:rPr>
          <w:rFonts w:ascii="Times New Roman" w:eastAsia="Times New Roman" w:hAnsi="Times New Roman" w:cs="Times New Roman"/>
          <w:sz w:val="18"/>
          <w:szCs w:val="18"/>
          <w:lang w:eastAsia="en-GB"/>
        </w:rPr>
        <w:t xml:space="preserve">Cline JS and Freeman K. Talk among sexual partners about AIDS:  interpersonal communication for risk reduction or risk </w:t>
      </w:r>
      <w:r w:rsidR="007645D1">
        <w:rPr>
          <w:rFonts w:ascii="Times New Roman" w:eastAsia="Times New Roman" w:hAnsi="Times New Roman" w:cs="Times New Roman"/>
          <w:sz w:val="18"/>
          <w:szCs w:val="18"/>
          <w:lang w:eastAsia="en-GB"/>
        </w:rPr>
        <w:tab/>
      </w:r>
      <w:r w:rsidRPr="007645D1">
        <w:rPr>
          <w:rFonts w:ascii="Times New Roman" w:eastAsia="Times New Roman" w:hAnsi="Times New Roman" w:cs="Times New Roman"/>
          <w:sz w:val="18"/>
          <w:szCs w:val="18"/>
          <w:lang w:eastAsia="en-GB"/>
        </w:rPr>
        <w:t xml:space="preserve">enhancement. </w:t>
      </w:r>
      <w:r w:rsidRPr="007645D1">
        <w:rPr>
          <w:rFonts w:ascii="Times New Roman" w:eastAsia="Times New Roman" w:hAnsi="Times New Roman" w:cs="Times New Roman"/>
          <w:i/>
          <w:iCs/>
          <w:sz w:val="18"/>
          <w:szCs w:val="18"/>
          <w:lang w:eastAsia="en-GB"/>
        </w:rPr>
        <w:t>Health Comm</w:t>
      </w:r>
      <w:r w:rsidRPr="007645D1">
        <w:rPr>
          <w:rFonts w:ascii="Times New Roman" w:eastAsia="Times New Roman" w:hAnsi="Times New Roman" w:cs="Times New Roman"/>
          <w:sz w:val="18"/>
          <w:szCs w:val="18"/>
          <w:lang w:eastAsia="en-GB"/>
        </w:rPr>
        <w:t>1992; 4 (1): 39-56.</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645D1">
        <w:rPr>
          <w:rFonts w:ascii="Times New Roman" w:eastAsia="Times New Roman" w:hAnsi="Times New Roman" w:cs="Times New Roman"/>
          <w:sz w:val="18"/>
          <w:szCs w:val="18"/>
          <w:lang w:eastAsia="en-GB"/>
        </w:rPr>
        <w:t>Jemmott</w:t>
      </w:r>
      <w:proofErr w:type="spellEnd"/>
      <w:r w:rsidRPr="007645D1">
        <w:rPr>
          <w:rFonts w:ascii="Times New Roman" w:eastAsia="Times New Roman" w:hAnsi="Times New Roman" w:cs="Times New Roman"/>
          <w:sz w:val="18"/>
          <w:szCs w:val="18"/>
          <w:lang w:eastAsia="en-GB"/>
        </w:rPr>
        <w:t xml:space="preserve"> L and </w:t>
      </w:r>
      <w:proofErr w:type="spellStart"/>
      <w:r w:rsidRPr="007645D1">
        <w:rPr>
          <w:rFonts w:ascii="Times New Roman" w:eastAsia="Times New Roman" w:hAnsi="Times New Roman" w:cs="Times New Roman"/>
          <w:sz w:val="18"/>
          <w:szCs w:val="18"/>
          <w:lang w:eastAsia="en-GB"/>
        </w:rPr>
        <w:t>Jemmott</w:t>
      </w:r>
      <w:proofErr w:type="spellEnd"/>
      <w:r w:rsidRPr="007645D1">
        <w:rPr>
          <w:rFonts w:ascii="Times New Roman" w:eastAsia="Times New Roman" w:hAnsi="Times New Roman" w:cs="Times New Roman"/>
          <w:sz w:val="18"/>
          <w:szCs w:val="18"/>
          <w:lang w:eastAsia="en-GB"/>
        </w:rPr>
        <w:t xml:space="preserve"> J. Increasing condom use intentions among sexually active black adolescent women. </w:t>
      </w:r>
      <w:proofErr w:type="spellStart"/>
      <w:r w:rsidRPr="007645D1">
        <w:rPr>
          <w:rFonts w:ascii="Times New Roman" w:eastAsia="Times New Roman" w:hAnsi="Times New Roman" w:cs="Times New Roman"/>
          <w:i/>
          <w:iCs/>
          <w:sz w:val="18"/>
          <w:szCs w:val="18"/>
          <w:lang w:eastAsia="en-GB"/>
        </w:rPr>
        <w:t>Nurs</w:t>
      </w:r>
      <w:proofErr w:type="spellEnd"/>
      <w:r w:rsidRPr="007645D1">
        <w:rPr>
          <w:rFonts w:ascii="Times New Roman" w:eastAsia="Times New Roman" w:hAnsi="Times New Roman" w:cs="Times New Roman"/>
          <w:i/>
          <w:iCs/>
          <w:sz w:val="18"/>
          <w:szCs w:val="18"/>
          <w:lang w:eastAsia="en-GB"/>
        </w:rPr>
        <w:t xml:space="preserve"> Res </w:t>
      </w:r>
      <w:r w:rsidR="007645D1">
        <w:rPr>
          <w:rFonts w:ascii="Times New Roman" w:eastAsia="Times New Roman" w:hAnsi="Times New Roman" w:cs="Times New Roman"/>
          <w:i/>
          <w:iCs/>
          <w:sz w:val="18"/>
          <w:szCs w:val="18"/>
          <w:lang w:eastAsia="en-GB"/>
        </w:rPr>
        <w:tab/>
      </w:r>
      <w:r w:rsidRPr="007645D1">
        <w:rPr>
          <w:rFonts w:ascii="Times New Roman" w:eastAsia="Times New Roman" w:hAnsi="Times New Roman" w:cs="Times New Roman"/>
          <w:sz w:val="18"/>
          <w:szCs w:val="18"/>
          <w:lang w:eastAsia="en-GB"/>
        </w:rPr>
        <w:t>1992; 41; 5: 273-279.</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645D1">
        <w:rPr>
          <w:rFonts w:ascii="Times New Roman" w:eastAsia="Times New Roman" w:hAnsi="Times New Roman" w:cs="Times New Roman"/>
          <w:sz w:val="18"/>
          <w:szCs w:val="18"/>
          <w:lang w:eastAsia="en-GB"/>
        </w:rPr>
        <w:t xml:space="preserve">Zimmerman R and Olson K.  AIDS-related risk behaviour and behaviour change in a sexually active heterosexual sample: a </w:t>
      </w:r>
      <w:r w:rsidR="007645D1">
        <w:rPr>
          <w:rFonts w:ascii="Times New Roman" w:eastAsia="Times New Roman" w:hAnsi="Times New Roman" w:cs="Times New Roman"/>
          <w:sz w:val="18"/>
          <w:szCs w:val="18"/>
          <w:lang w:eastAsia="en-GB"/>
        </w:rPr>
        <w:tab/>
      </w:r>
      <w:r w:rsidRPr="007645D1">
        <w:rPr>
          <w:rFonts w:ascii="Times New Roman" w:eastAsia="Times New Roman" w:hAnsi="Times New Roman" w:cs="Times New Roman"/>
          <w:sz w:val="18"/>
          <w:szCs w:val="18"/>
          <w:lang w:eastAsia="en-GB"/>
        </w:rPr>
        <w:t xml:space="preserve">test of three models of prevention. </w:t>
      </w:r>
      <w:r w:rsidRPr="007645D1">
        <w:rPr>
          <w:rFonts w:ascii="Times New Roman" w:eastAsia="Times New Roman" w:hAnsi="Times New Roman" w:cs="Times New Roman"/>
          <w:i/>
          <w:iCs/>
          <w:sz w:val="18"/>
          <w:szCs w:val="18"/>
          <w:lang w:eastAsia="en-GB"/>
        </w:rPr>
        <w:t xml:space="preserve">AIDS </w:t>
      </w:r>
      <w:proofErr w:type="spellStart"/>
      <w:r w:rsidRPr="007645D1">
        <w:rPr>
          <w:rFonts w:ascii="Times New Roman" w:eastAsia="Times New Roman" w:hAnsi="Times New Roman" w:cs="Times New Roman"/>
          <w:i/>
          <w:iCs/>
          <w:sz w:val="18"/>
          <w:szCs w:val="18"/>
          <w:lang w:eastAsia="en-GB"/>
        </w:rPr>
        <w:t>Edu</w:t>
      </w:r>
      <w:proofErr w:type="spellEnd"/>
      <w:r w:rsidRPr="007645D1">
        <w:rPr>
          <w:rFonts w:ascii="Times New Roman" w:eastAsia="Times New Roman" w:hAnsi="Times New Roman" w:cs="Times New Roman"/>
          <w:i/>
          <w:iCs/>
          <w:sz w:val="18"/>
          <w:szCs w:val="18"/>
          <w:lang w:eastAsia="en-GB"/>
        </w:rPr>
        <w:t xml:space="preserve"> Prev</w:t>
      </w:r>
      <w:r w:rsidRPr="007645D1">
        <w:rPr>
          <w:rFonts w:ascii="Times New Roman" w:eastAsia="Times New Roman" w:hAnsi="Times New Roman" w:cs="Times New Roman"/>
          <w:sz w:val="18"/>
          <w:szCs w:val="18"/>
          <w:lang w:eastAsia="en-GB"/>
        </w:rPr>
        <w:t>1994; 6(3): 189-205.</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645D1">
        <w:rPr>
          <w:rFonts w:ascii="Times New Roman" w:eastAsia="Times New Roman" w:hAnsi="Times New Roman" w:cs="Times New Roman"/>
          <w:sz w:val="18"/>
          <w:szCs w:val="18"/>
          <w:lang w:eastAsia="en-GB"/>
        </w:rPr>
        <w:t xml:space="preserve">Brien T, </w:t>
      </w:r>
      <w:proofErr w:type="spellStart"/>
      <w:r w:rsidRPr="007645D1">
        <w:rPr>
          <w:rFonts w:ascii="Times New Roman" w:eastAsia="Times New Roman" w:hAnsi="Times New Roman" w:cs="Times New Roman"/>
          <w:sz w:val="18"/>
          <w:szCs w:val="18"/>
          <w:lang w:eastAsia="en-GB"/>
        </w:rPr>
        <w:t>Thombs</w:t>
      </w:r>
      <w:proofErr w:type="spellEnd"/>
      <w:r w:rsidRPr="007645D1">
        <w:rPr>
          <w:rFonts w:ascii="Times New Roman" w:eastAsia="Times New Roman" w:hAnsi="Times New Roman" w:cs="Times New Roman"/>
          <w:sz w:val="18"/>
          <w:szCs w:val="18"/>
          <w:lang w:eastAsia="en-GB"/>
        </w:rPr>
        <w:t xml:space="preserve"> D, Mahoney C and </w:t>
      </w:r>
      <w:proofErr w:type="spellStart"/>
      <w:r w:rsidRPr="007645D1">
        <w:rPr>
          <w:rFonts w:ascii="Times New Roman" w:eastAsia="Times New Roman" w:hAnsi="Times New Roman" w:cs="Times New Roman"/>
          <w:sz w:val="18"/>
          <w:szCs w:val="18"/>
          <w:lang w:eastAsia="en-GB"/>
        </w:rPr>
        <w:t>Wallnau</w:t>
      </w:r>
      <w:proofErr w:type="spellEnd"/>
      <w:r w:rsidRPr="007645D1">
        <w:rPr>
          <w:rFonts w:ascii="Times New Roman" w:eastAsia="Times New Roman" w:hAnsi="Times New Roman" w:cs="Times New Roman"/>
          <w:sz w:val="18"/>
          <w:szCs w:val="18"/>
          <w:lang w:eastAsia="en-GB"/>
        </w:rPr>
        <w:t xml:space="preserve"> L. Dimensions of self-efficacy among three distinct groups of condom users. </w:t>
      </w:r>
      <w:r w:rsidRPr="007645D1">
        <w:rPr>
          <w:rFonts w:ascii="Times New Roman" w:eastAsia="Times New Roman" w:hAnsi="Times New Roman" w:cs="Times New Roman"/>
          <w:i/>
          <w:iCs/>
          <w:sz w:val="18"/>
          <w:szCs w:val="18"/>
          <w:lang w:eastAsia="en-GB"/>
        </w:rPr>
        <w:t xml:space="preserve">J </w:t>
      </w:r>
      <w:r w:rsidR="007645D1">
        <w:rPr>
          <w:rFonts w:ascii="Times New Roman" w:eastAsia="Times New Roman" w:hAnsi="Times New Roman" w:cs="Times New Roman"/>
          <w:i/>
          <w:iCs/>
          <w:sz w:val="18"/>
          <w:szCs w:val="18"/>
          <w:lang w:eastAsia="en-GB"/>
        </w:rPr>
        <w:tab/>
      </w:r>
      <w:r w:rsidRPr="007645D1">
        <w:rPr>
          <w:rFonts w:ascii="Times New Roman" w:eastAsia="Times New Roman" w:hAnsi="Times New Roman" w:cs="Times New Roman"/>
          <w:i/>
          <w:iCs/>
          <w:sz w:val="18"/>
          <w:szCs w:val="18"/>
          <w:lang w:eastAsia="en-GB"/>
        </w:rPr>
        <w:t xml:space="preserve">Am </w:t>
      </w:r>
      <w:proofErr w:type="spellStart"/>
      <w:r w:rsidRPr="007645D1">
        <w:rPr>
          <w:rFonts w:ascii="Times New Roman" w:eastAsia="Times New Roman" w:hAnsi="Times New Roman" w:cs="Times New Roman"/>
          <w:i/>
          <w:iCs/>
          <w:sz w:val="18"/>
          <w:szCs w:val="18"/>
          <w:lang w:eastAsia="en-GB"/>
        </w:rPr>
        <w:t>Coll</w:t>
      </w:r>
      <w:proofErr w:type="spellEnd"/>
      <w:r w:rsidRPr="007645D1">
        <w:rPr>
          <w:rFonts w:ascii="Times New Roman" w:eastAsia="Times New Roman" w:hAnsi="Times New Roman" w:cs="Times New Roman"/>
          <w:i/>
          <w:iCs/>
          <w:sz w:val="18"/>
          <w:szCs w:val="18"/>
          <w:lang w:eastAsia="en-GB"/>
        </w:rPr>
        <w:t xml:space="preserve"> Health </w:t>
      </w:r>
      <w:r w:rsidRPr="007645D1">
        <w:rPr>
          <w:rFonts w:ascii="Times New Roman" w:eastAsia="Times New Roman" w:hAnsi="Times New Roman" w:cs="Times New Roman"/>
          <w:sz w:val="18"/>
          <w:szCs w:val="18"/>
          <w:lang w:eastAsia="en-GB"/>
        </w:rPr>
        <w:t>1994; 42: 167-174.</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645D1">
        <w:rPr>
          <w:rFonts w:ascii="Times New Roman" w:eastAsia="Times New Roman" w:hAnsi="Times New Roman" w:cs="Times New Roman"/>
          <w:sz w:val="18"/>
          <w:szCs w:val="18"/>
          <w:lang w:eastAsia="en-GB"/>
        </w:rPr>
        <w:t>Adedoyin</w:t>
      </w:r>
      <w:proofErr w:type="spellEnd"/>
      <w:r w:rsidRPr="007645D1">
        <w:rPr>
          <w:rFonts w:ascii="Times New Roman" w:eastAsia="Times New Roman" w:hAnsi="Times New Roman" w:cs="Times New Roman"/>
          <w:sz w:val="18"/>
          <w:szCs w:val="18"/>
          <w:lang w:eastAsia="en-GB"/>
        </w:rPr>
        <w:t xml:space="preserve"> M and </w:t>
      </w:r>
      <w:proofErr w:type="spellStart"/>
      <w:r w:rsidRPr="007645D1">
        <w:rPr>
          <w:rFonts w:ascii="Times New Roman" w:eastAsia="Times New Roman" w:hAnsi="Times New Roman" w:cs="Times New Roman"/>
          <w:sz w:val="18"/>
          <w:szCs w:val="18"/>
          <w:lang w:eastAsia="en-GB"/>
        </w:rPr>
        <w:t>Adegoke</w:t>
      </w:r>
      <w:proofErr w:type="spellEnd"/>
      <w:r w:rsidRPr="007645D1">
        <w:rPr>
          <w:rFonts w:ascii="Times New Roman" w:eastAsia="Times New Roman" w:hAnsi="Times New Roman" w:cs="Times New Roman"/>
          <w:sz w:val="18"/>
          <w:szCs w:val="18"/>
          <w:lang w:eastAsia="en-GB"/>
        </w:rPr>
        <w:t xml:space="preserve"> AA.  Teenage prostitution - child abuse: a survey of the Ilorin situation. </w:t>
      </w:r>
      <w:proofErr w:type="spellStart"/>
      <w:r w:rsidRPr="007645D1">
        <w:rPr>
          <w:rFonts w:ascii="Times New Roman" w:eastAsia="Times New Roman" w:hAnsi="Times New Roman" w:cs="Times New Roman"/>
          <w:i/>
          <w:iCs/>
          <w:sz w:val="18"/>
          <w:szCs w:val="18"/>
          <w:lang w:eastAsia="en-GB"/>
        </w:rPr>
        <w:t>Afr</w:t>
      </w:r>
      <w:proofErr w:type="spellEnd"/>
      <w:r w:rsidRPr="007645D1">
        <w:rPr>
          <w:rFonts w:ascii="Times New Roman" w:eastAsia="Times New Roman" w:hAnsi="Times New Roman" w:cs="Times New Roman"/>
          <w:i/>
          <w:iCs/>
          <w:sz w:val="18"/>
          <w:szCs w:val="18"/>
          <w:lang w:eastAsia="en-GB"/>
        </w:rPr>
        <w:t xml:space="preserve"> J Med MedSci</w:t>
      </w:r>
      <w:r w:rsidRPr="007645D1">
        <w:rPr>
          <w:rFonts w:ascii="Times New Roman" w:eastAsia="Times New Roman" w:hAnsi="Times New Roman" w:cs="Times New Roman"/>
          <w:sz w:val="18"/>
          <w:szCs w:val="18"/>
          <w:lang w:eastAsia="en-GB"/>
        </w:rPr>
        <w:t xml:space="preserve">1995; </w:t>
      </w:r>
      <w:r w:rsidR="007645D1">
        <w:rPr>
          <w:rFonts w:ascii="Times New Roman" w:eastAsia="Times New Roman" w:hAnsi="Times New Roman" w:cs="Times New Roman"/>
          <w:sz w:val="18"/>
          <w:szCs w:val="18"/>
          <w:lang w:eastAsia="en-GB"/>
        </w:rPr>
        <w:tab/>
      </w:r>
      <w:r w:rsidRPr="007645D1">
        <w:rPr>
          <w:rFonts w:ascii="Times New Roman" w:eastAsia="Times New Roman" w:hAnsi="Times New Roman" w:cs="Times New Roman"/>
          <w:sz w:val="18"/>
          <w:szCs w:val="18"/>
          <w:lang w:eastAsia="en-GB"/>
        </w:rPr>
        <w:t>24: 27-31.</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645D1">
        <w:rPr>
          <w:rFonts w:ascii="Times New Roman" w:eastAsia="Times New Roman" w:hAnsi="Times New Roman" w:cs="Times New Roman"/>
          <w:sz w:val="18"/>
          <w:szCs w:val="18"/>
          <w:lang w:eastAsia="en-GB"/>
        </w:rPr>
        <w:t xml:space="preserve">Dada JO, </w:t>
      </w:r>
      <w:proofErr w:type="spellStart"/>
      <w:r w:rsidRPr="007645D1">
        <w:rPr>
          <w:rFonts w:ascii="Times New Roman" w:eastAsia="Times New Roman" w:hAnsi="Times New Roman" w:cs="Times New Roman"/>
          <w:sz w:val="18"/>
          <w:szCs w:val="18"/>
          <w:lang w:eastAsia="en-GB"/>
        </w:rPr>
        <w:t>Olaseha</w:t>
      </w:r>
      <w:proofErr w:type="spellEnd"/>
      <w:r w:rsidRPr="007645D1">
        <w:rPr>
          <w:rFonts w:ascii="Times New Roman" w:eastAsia="Times New Roman" w:hAnsi="Times New Roman" w:cs="Times New Roman"/>
          <w:sz w:val="18"/>
          <w:szCs w:val="18"/>
          <w:lang w:eastAsia="en-GB"/>
        </w:rPr>
        <w:t xml:space="preserve"> IO and </w:t>
      </w:r>
      <w:proofErr w:type="spellStart"/>
      <w:r w:rsidRPr="007645D1">
        <w:rPr>
          <w:rFonts w:ascii="Times New Roman" w:eastAsia="Times New Roman" w:hAnsi="Times New Roman" w:cs="Times New Roman"/>
          <w:sz w:val="18"/>
          <w:szCs w:val="18"/>
          <w:lang w:eastAsia="en-GB"/>
        </w:rPr>
        <w:t>Ajuwon</w:t>
      </w:r>
      <w:proofErr w:type="spellEnd"/>
      <w:r w:rsidRPr="007645D1">
        <w:rPr>
          <w:rFonts w:ascii="Times New Roman" w:eastAsia="Times New Roman" w:hAnsi="Times New Roman" w:cs="Times New Roman"/>
          <w:sz w:val="18"/>
          <w:szCs w:val="18"/>
          <w:lang w:eastAsia="en-GB"/>
        </w:rPr>
        <w:t xml:space="preserve"> AJ. Sexual behaviour and knowledge of AIDS among female trade apprentices in a </w:t>
      </w:r>
      <w:r w:rsidR="007645D1">
        <w:rPr>
          <w:rFonts w:ascii="Times New Roman" w:eastAsia="Times New Roman" w:hAnsi="Times New Roman" w:cs="Times New Roman"/>
          <w:sz w:val="18"/>
          <w:szCs w:val="18"/>
          <w:lang w:eastAsia="en-GB"/>
        </w:rPr>
        <w:tab/>
      </w:r>
      <w:r w:rsidRPr="007645D1">
        <w:rPr>
          <w:rFonts w:ascii="Times New Roman" w:eastAsia="Times New Roman" w:hAnsi="Times New Roman" w:cs="Times New Roman"/>
          <w:sz w:val="18"/>
          <w:szCs w:val="18"/>
          <w:lang w:eastAsia="en-GB"/>
        </w:rPr>
        <w:t xml:space="preserve">Yoruba town in south-western Nigeria. </w:t>
      </w:r>
      <w:r w:rsidRPr="007645D1">
        <w:rPr>
          <w:rFonts w:ascii="Times New Roman" w:eastAsia="Times New Roman" w:hAnsi="Times New Roman" w:cs="Times New Roman"/>
          <w:i/>
          <w:iCs/>
          <w:sz w:val="18"/>
          <w:szCs w:val="18"/>
          <w:lang w:eastAsia="en-GB"/>
        </w:rPr>
        <w:t xml:space="preserve">Inter Quart </w:t>
      </w:r>
      <w:proofErr w:type="spellStart"/>
      <w:r w:rsidRPr="007645D1">
        <w:rPr>
          <w:rFonts w:ascii="Times New Roman" w:eastAsia="Times New Roman" w:hAnsi="Times New Roman" w:cs="Times New Roman"/>
          <w:i/>
          <w:iCs/>
          <w:sz w:val="18"/>
          <w:szCs w:val="18"/>
          <w:lang w:eastAsia="en-GB"/>
        </w:rPr>
        <w:t>Comm</w:t>
      </w:r>
      <w:proofErr w:type="spellEnd"/>
      <w:r w:rsidRPr="007645D1">
        <w:rPr>
          <w:rFonts w:ascii="Times New Roman" w:eastAsia="Times New Roman" w:hAnsi="Times New Roman" w:cs="Times New Roman"/>
          <w:i/>
          <w:iCs/>
          <w:sz w:val="18"/>
          <w:szCs w:val="18"/>
          <w:lang w:eastAsia="en-GB"/>
        </w:rPr>
        <w:t xml:space="preserve"> Health </w:t>
      </w:r>
      <w:proofErr w:type="spellStart"/>
      <w:r w:rsidRPr="007645D1">
        <w:rPr>
          <w:rFonts w:ascii="Times New Roman" w:eastAsia="Times New Roman" w:hAnsi="Times New Roman" w:cs="Times New Roman"/>
          <w:i/>
          <w:iCs/>
          <w:sz w:val="18"/>
          <w:szCs w:val="18"/>
          <w:lang w:eastAsia="en-GB"/>
        </w:rPr>
        <w:t>Edu</w:t>
      </w:r>
      <w:proofErr w:type="spellEnd"/>
      <w:r w:rsidRPr="007645D1">
        <w:rPr>
          <w:rFonts w:ascii="Times New Roman" w:eastAsia="Times New Roman" w:hAnsi="Times New Roman" w:cs="Times New Roman"/>
          <w:sz w:val="18"/>
          <w:szCs w:val="18"/>
          <w:lang w:eastAsia="en-GB"/>
        </w:rPr>
        <w:t xml:space="preserve"> 1998; 17(3): 255-270.</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645D1">
        <w:rPr>
          <w:rFonts w:ascii="Times New Roman" w:eastAsia="Times New Roman" w:hAnsi="Times New Roman" w:cs="Times New Roman"/>
          <w:sz w:val="18"/>
          <w:szCs w:val="18"/>
          <w:lang w:eastAsia="en-GB"/>
        </w:rPr>
        <w:t>Iwuagwu</w:t>
      </w:r>
      <w:proofErr w:type="spellEnd"/>
      <w:r w:rsidRPr="007645D1">
        <w:rPr>
          <w:rFonts w:ascii="Times New Roman" w:eastAsia="Times New Roman" w:hAnsi="Times New Roman" w:cs="Times New Roman"/>
          <w:sz w:val="18"/>
          <w:szCs w:val="18"/>
          <w:lang w:eastAsia="en-GB"/>
        </w:rPr>
        <w:t xml:space="preserve"> SC, </w:t>
      </w:r>
      <w:proofErr w:type="spellStart"/>
      <w:r w:rsidRPr="007645D1">
        <w:rPr>
          <w:rFonts w:ascii="Times New Roman" w:eastAsia="Times New Roman" w:hAnsi="Times New Roman" w:cs="Times New Roman"/>
          <w:sz w:val="18"/>
          <w:szCs w:val="18"/>
          <w:lang w:eastAsia="en-GB"/>
        </w:rPr>
        <w:t>Ajuwon</w:t>
      </w:r>
      <w:proofErr w:type="spellEnd"/>
      <w:r w:rsidRPr="007645D1">
        <w:rPr>
          <w:rFonts w:ascii="Times New Roman" w:eastAsia="Times New Roman" w:hAnsi="Times New Roman" w:cs="Times New Roman"/>
          <w:sz w:val="18"/>
          <w:szCs w:val="18"/>
          <w:lang w:eastAsia="en-GB"/>
        </w:rPr>
        <w:t xml:space="preserve"> AJ and </w:t>
      </w:r>
      <w:proofErr w:type="spellStart"/>
      <w:r w:rsidRPr="007645D1">
        <w:rPr>
          <w:rFonts w:ascii="Times New Roman" w:eastAsia="Times New Roman" w:hAnsi="Times New Roman" w:cs="Times New Roman"/>
          <w:sz w:val="18"/>
          <w:szCs w:val="18"/>
          <w:lang w:eastAsia="en-GB"/>
        </w:rPr>
        <w:t>Olaseha</w:t>
      </w:r>
      <w:proofErr w:type="spellEnd"/>
      <w:r w:rsidRPr="007645D1">
        <w:rPr>
          <w:rFonts w:ascii="Times New Roman" w:eastAsia="Times New Roman" w:hAnsi="Times New Roman" w:cs="Times New Roman"/>
          <w:sz w:val="18"/>
          <w:szCs w:val="18"/>
          <w:lang w:eastAsia="en-GB"/>
        </w:rPr>
        <w:t xml:space="preserve"> IO. Sexual behaviour and negotiation of the male condom by female students of the </w:t>
      </w:r>
      <w:r w:rsidR="007645D1">
        <w:rPr>
          <w:rFonts w:ascii="Times New Roman" w:eastAsia="Times New Roman" w:hAnsi="Times New Roman" w:cs="Times New Roman"/>
          <w:sz w:val="18"/>
          <w:szCs w:val="18"/>
          <w:lang w:eastAsia="en-GB"/>
        </w:rPr>
        <w:tab/>
      </w:r>
      <w:r w:rsidRPr="007645D1">
        <w:rPr>
          <w:rFonts w:ascii="Times New Roman" w:eastAsia="Times New Roman" w:hAnsi="Times New Roman" w:cs="Times New Roman"/>
          <w:sz w:val="18"/>
          <w:szCs w:val="18"/>
          <w:lang w:eastAsia="en-GB"/>
        </w:rPr>
        <w:t xml:space="preserve">University </w:t>
      </w:r>
      <w:proofErr w:type="gramStart"/>
      <w:r w:rsidRPr="007645D1">
        <w:rPr>
          <w:rFonts w:ascii="Times New Roman" w:eastAsia="Times New Roman" w:hAnsi="Times New Roman" w:cs="Times New Roman"/>
          <w:sz w:val="18"/>
          <w:szCs w:val="18"/>
          <w:lang w:eastAsia="en-GB"/>
        </w:rPr>
        <w:t>of</w:t>
      </w:r>
      <w:proofErr w:type="gramEnd"/>
      <w:r w:rsidRPr="007645D1">
        <w:rPr>
          <w:rFonts w:ascii="Times New Roman" w:eastAsia="Times New Roman" w:hAnsi="Times New Roman" w:cs="Times New Roman"/>
          <w:sz w:val="18"/>
          <w:szCs w:val="18"/>
          <w:lang w:eastAsia="en-GB"/>
        </w:rPr>
        <w:t xml:space="preserve"> Ibadan, Nigeria. </w:t>
      </w:r>
      <w:r w:rsidRPr="007645D1">
        <w:rPr>
          <w:rFonts w:ascii="Times New Roman" w:eastAsia="Times New Roman" w:hAnsi="Times New Roman" w:cs="Times New Roman"/>
          <w:i/>
          <w:iCs/>
          <w:sz w:val="18"/>
          <w:szCs w:val="18"/>
          <w:lang w:eastAsia="en-GB"/>
        </w:rPr>
        <w:t xml:space="preserve">J </w:t>
      </w:r>
      <w:proofErr w:type="spellStart"/>
      <w:r w:rsidRPr="007645D1">
        <w:rPr>
          <w:rFonts w:ascii="Times New Roman" w:eastAsia="Times New Roman" w:hAnsi="Times New Roman" w:cs="Times New Roman"/>
          <w:i/>
          <w:iCs/>
          <w:sz w:val="18"/>
          <w:szCs w:val="18"/>
          <w:lang w:eastAsia="en-GB"/>
        </w:rPr>
        <w:t>ObstetGynaecol</w:t>
      </w:r>
      <w:proofErr w:type="spellEnd"/>
      <w:r w:rsidRPr="007645D1">
        <w:rPr>
          <w:rFonts w:ascii="Times New Roman" w:eastAsia="Times New Roman" w:hAnsi="Times New Roman" w:cs="Times New Roman"/>
          <w:sz w:val="18"/>
          <w:szCs w:val="18"/>
          <w:lang w:eastAsia="en-GB"/>
        </w:rPr>
        <w:t xml:space="preserve"> 2000; 20(5): 507-513.</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645D1">
        <w:rPr>
          <w:rFonts w:ascii="Times New Roman" w:eastAsia="Times New Roman" w:hAnsi="Times New Roman" w:cs="Times New Roman"/>
          <w:sz w:val="18"/>
          <w:szCs w:val="18"/>
          <w:lang w:eastAsia="en-GB"/>
        </w:rPr>
        <w:t>Sunmola</w:t>
      </w:r>
      <w:proofErr w:type="spellEnd"/>
      <w:r w:rsidRPr="007645D1">
        <w:rPr>
          <w:rFonts w:ascii="Times New Roman" w:eastAsia="Times New Roman" w:hAnsi="Times New Roman" w:cs="Times New Roman"/>
          <w:sz w:val="18"/>
          <w:szCs w:val="18"/>
          <w:lang w:eastAsia="en-GB"/>
        </w:rPr>
        <w:t xml:space="preserve"> AM. Developing a scale for measuring the barriers to condom use in Nigeria. </w:t>
      </w:r>
      <w:r w:rsidRPr="007645D1">
        <w:rPr>
          <w:rFonts w:ascii="Times New Roman" w:eastAsia="Times New Roman" w:hAnsi="Times New Roman" w:cs="Times New Roman"/>
          <w:i/>
          <w:iCs/>
          <w:sz w:val="18"/>
          <w:szCs w:val="18"/>
          <w:lang w:eastAsia="en-GB"/>
        </w:rPr>
        <w:t>Bull World Health Org</w:t>
      </w:r>
      <w:r w:rsidRPr="007645D1">
        <w:rPr>
          <w:rFonts w:ascii="Times New Roman" w:eastAsia="Times New Roman" w:hAnsi="Times New Roman" w:cs="Times New Roman"/>
          <w:sz w:val="18"/>
          <w:szCs w:val="18"/>
          <w:lang w:eastAsia="en-GB"/>
        </w:rPr>
        <w:t xml:space="preserve"> 2001; 79: 10.</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645D1">
        <w:rPr>
          <w:rFonts w:ascii="Times New Roman" w:eastAsia="Times New Roman" w:hAnsi="Times New Roman" w:cs="Times New Roman"/>
          <w:sz w:val="18"/>
          <w:szCs w:val="18"/>
          <w:lang w:eastAsia="en-GB"/>
        </w:rPr>
        <w:t xml:space="preserve">Keller M. Why don't young adults protect themselves against transmission of HIV?  Possible answers to a complex question. </w:t>
      </w:r>
      <w:r w:rsidR="007645D1">
        <w:rPr>
          <w:rFonts w:ascii="Times New Roman" w:eastAsia="Times New Roman" w:hAnsi="Times New Roman" w:cs="Times New Roman"/>
          <w:sz w:val="18"/>
          <w:szCs w:val="18"/>
          <w:lang w:eastAsia="en-GB"/>
        </w:rPr>
        <w:tab/>
      </w:r>
      <w:r w:rsidRPr="007645D1">
        <w:rPr>
          <w:rFonts w:ascii="Times New Roman" w:eastAsia="Times New Roman" w:hAnsi="Times New Roman" w:cs="Times New Roman"/>
          <w:i/>
          <w:iCs/>
          <w:sz w:val="18"/>
          <w:szCs w:val="18"/>
          <w:lang w:eastAsia="en-GB"/>
        </w:rPr>
        <w:t xml:space="preserve">AIDS </w:t>
      </w:r>
      <w:proofErr w:type="spellStart"/>
      <w:r w:rsidRPr="007645D1">
        <w:rPr>
          <w:rFonts w:ascii="Times New Roman" w:eastAsia="Times New Roman" w:hAnsi="Times New Roman" w:cs="Times New Roman"/>
          <w:i/>
          <w:iCs/>
          <w:sz w:val="18"/>
          <w:szCs w:val="18"/>
          <w:lang w:eastAsia="en-GB"/>
        </w:rPr>
        <w:t>Edu</w:t>
      </w:r>
      <w:proofErr w:type="spellEnd"/>
      <w:r w:rsidRPr="007645D1">
        <w:rPr>
          <w:rFonts w:ascii="Times New Roman" w:eastAsia="Times New Roman" w:hAnsi="Times New Roman" w:cs="Times New Roman"/>
          <w:i/>
          <w:iCs/>
          <w:sz w:val="18"/>
          <w:szCs w:val="18"/>
          <w:lang w:eastAsia="en-GB"/>
        </w:rPr>
        <w:t xml:space="preserve"> Prev</w:t>
      </w:r>
      <w:r w:rsidRPr="007645D1">
        <w:rPr>
          <w:rFonts w:ascii="Times New Roman" w:eastAsia="Times New Roman" w:hAnsi="Times New Roman" w:cs="Times New Roman"/>
          <w:sz w:val="18"/>
          <w:szCs w:val="18"/>
          <w:lang w:eastAsia="en-GB"/>
        </w:rPr>
        <w:t>1993; 5(3): 220-233.</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645D1">
        <w:rPr>
          <w:rFonts w:ascii="Times New Roman" w:eastAsia="Times New Roman" w:hAnsi="Times New Roman" w:cs="Times New Roman"/>
          <w:sz w:val="18"/>
          <w:szCs w:val="18"/>
          <w:lang w:eastAsia="en-GB"/>
        </w:rPr>
        <w:t>McCusker</w:t>
      </w:r>
      <w:proofErr w:type="spellEnd"/>
      <w:r w:rsidRPr="007645D1">
        <w:rPr>
          <w:rFonts w:ascii="Times New Roman" w:eastAsia="Times New Roman" w:hAnsi="Times New Roman" w:cs="Times New Roman"/>
          <w:sz w:val="18"/>
          <w:szCs w:val="18"/>
          <w:lang w:eastAsia="en-GB"/>
        </w:rPr>
        <w:t xml:space="preserve"> J, Stoddard A, McDonald M, </w:t>
      </w:r>
      <w:proofErr w:type="spellStart"/>
      <w:r w:rsidRPr="007645D1">
        <w:rPr>
          <w:rFonts w:ascii="Times New Roman" w:eastAsia="Times New Roman" w:hAnsi="Times New Roman" w:cs="Times New Roman"/>
          <w:sz w:val="18"/>
          <w:szCs w:val="18"/>
          <w:lang w:eastAsia="en-GB"/>
        </w:rPr>
        <w:t>Zapka</w:t>
      </w:r>
      <w:proofErr w:type="spellEnd"/>
      <w:r w:rsidRPr="007645D1">
        <w:rPr>
          <w:rFonts w:ascii="Times New Roman" w:eastAsia="Times New Roman" w:hAnsi="Times New Roman" w:cs="Times New Roman"/>
          <w:sz w:val="18"/>
          <w:szCs w:val="18"/>
          <w:lang w:eastAsia="en-GB"/>
        </w:rPr>
        <w:t xml:space="preserve"> J and Mayer K.  Maintenance of behavioural change in a cohort of </w:t>
      </w:r>
      <w:r w:rsidR="007645D1">
        <w:rPr>
          <w:rFonts w:ascii="Times New Roman" w:eastAsia="Times New Roman" w:hAnsi="Times New Roman" w:cs="Times New Roman"/>
          <w:sz w:val="18"/>
          <w:szCs w:val="18"/>
          <w:lang w:eastAsia="en-GB"/>
        </w:rPr>
        <w:tab/>
      </w:r>
      <w:r w:rsidRPr="007645D1">
        <w:rPr>
          <w:rFonts w:ascii="Times New Roman" w:eastAsia="Times New Roman" w:hAnsi="Times New Roman" w:cs="Times New Roman"/>
          <w:sz w:val="18"/>
          <w:szCs w:val="18"/>
          <w:lang w:eastAsia="en-GB"/>
        </w:rPr>
        <w:t xml:space="preserve">homosexually active men. </w:t>
      </w:r>
      <w:r w:rsidRPr="007645D1">
        <w:rPr>
          <w:rFonts w:ascii="Times New Roman" w:eastAsia="Times New Roman" w:hAnsi="Times New Roman" w:cs="Times New Roman"/>
          <w:i/>
          <w:iCs/>
          <w:sz w:val="18"/>
          <w:szCs w:val="18"/>
          <w:lang w:eastAsia="en-GB"/>
        </w:rPr>
        <w:t xml:space="preserve">AIDS </w:t>
      </w:r>
      <w:r w:rsidRPr="007645D1">
        <w:rPr>
          <w:rFonts w:ascii="Times New Roman" w:eastAsia="Times New Roman" w:hAnsi="Times New Roman" w:cs="Times New Roman"/>
          <w:sz w:val="18"/>
          <w:szCs w:val="18"/>
          <w:lang w:eastAsia="en-GB"/>
        </w:rPr>
        <w:t>1992; 6: 861-868.</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7645D1">
        <w:rPr>
          <w:rFonts w:ascii="Times New Roman" w:eastAsia="Times New Roman" w:hAnsi="Times New Roman" w:cs="Times New Roman"/>
          <w:sz w:val="18"/>
          <w:szCs w:val="18"/>
          <w:lang w:eastAsia="en-GB"/>
        </w:rPr>
        <w:t>National Population Commission. Nigeria Demographic and Health Survey, 1999.</w:t>
      </w:r>
    </w:p>
    <w:p w:rsidR="00F34626" w:rsidRPr="007645D1" w:rsidRDefault="00F34626" w:rsidP="007645D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proofErr w:type="spellStart"/>
      <w:r w:rsidRPr="007645D1">
        <w:rPr>
          <w:rFonts w:ascii="Times New Roman" w:eastAsia="Times New Roman" w:hAnsi="Times New Roman" w:cs="Times New Roman"/>
          <w:sz w:val="18"/>
          <w:szCs w:val="18"/>
          <w:lang w:eastAsia="en-GB"/>
        </w:rPr>
        <w:t>Uche-Isiugo-Abanihe</w:t>
      </w:r>
      <w:proofErr w:type="spellEnd"/>
      <w:r w:rsidRPr="007645D1">
        <w:rPr>
          <w:rFonts w:ascii="Times New Roman" w:eastAsia="Times New Roman" w:hAnsi="Times New Roman" w:cs="Times New Roman"/>
          <w:sz w:val="18"/>
          <w:szCs w:val="18"/>
          <w:lang w:eastAsia="en-GB"/>
        </w:rPr>
        <w:t xml:space="preserve">. </w:t>
      </w:r>
      <w:proofErr w:type="spellStart"/>
      <w:r w:rsidRPr="007645D1">
        <w:rPr>
          <w:rFonts w:ascii="Times New Roman" w:eastAsia="Times New Roman" w:hAnsi="Times New Roman" w:cs="Times New Roman"/>
          <w:i/>
          <w:iCs/>
          <w:sz w:val="18"/>
          <w:szCs w:val="18"/>
          <w:lang w:eastAsia="en-GB"/>
        </w:rPr>
        <w:t>Nuptiality</w:t>
      </w:r>
      <w:proofErr w:type="spellEnd"/>
      <w:r w:rsidRPr="007645D1">
        <w:rPr>
          <w:rFonts w:ascii="Times New Roman" w:eastAsia="Times New Roman" w:hAnsi="Times New Roman" w:cs="Times New Roman"/>
          <w:i/>
          <w:iCs/>
          <w:sz w:val="18"/>
          <w:szCs w:val="18"/>
          <w:lang w:eastAsia="en-GB"/>
        </w:rPr>
        <w:t xml:space="preserve"> and </w:t>
      </w:r>
      <w:proofErr w:type="spellStart"/>
      <w:r w:rsidRPr="007645D1">
        <w:rPr>
          <w:rFonts w:ascii="Times New Roman" w:eastAsia="Times New Roman" w:hAnsi="Times New Roman" w:cs="Times New Roman"/>
          <w:i/>
          <w:iCs/>
          <w:sz w:val="18"/>
          <w:szCs w:val="18"/>
          <w:lang w:eastAsia="en-GB"/>
        </w:rPr>
        <w:t>Fetility</w:t>
      </w:r>
      <w:proofErr w:type="spellEnd"/>
      <w:r w:rsidRPr="007645D1">
        <w:rPr>
          <w:rFonts w:ascii="Times New Roman" w:eastAsia="Times New Roman" w:hAnsi="Times New Roman" w:cs="Times New Roman"/>
          <w:i/>
          <w:iCs/>
          <w:sz w:val="18"/>
          <w:szCs w:val="18"/>
          <w:lang w:eastAsia="en-GB"/>
        </w:rPr>
        <w:t xml:space="preserve"> Patterns among Adolescents and Young Adults: Status of Adolescents and </w:t>
      </w:r>
      <w:r w:rsidR="007645D1">
        <w:rPr>
          <w:rFonts w:ascii="Times New Roman" w:eastAsia="Times New Roman" w:hAnsi="Times New Roman" w:cs="Times New Roman"/>
          <w:i/>
          <w:iCs/>
          <w:sz w:val="18"/>
          <w:szCs w:val="18"/>
          <w:lang w:eastAsia="en-GB"/>
        </w:rPr>
        <w:tab/>
      </w:r>
      <w:r w:rsidRPr="007645D1">
        <w:rPr>
          <w:rFonts w:ascii="Times New Roman" w:eastAsia="Times New Roman" w:hAnsi="Times New Roman" w:cs="Times New Roman"/>
          <w:i/>
          <w:iCs/>
          <w:sz w:val="18"/>
          <w:szCs w:val="18"/>
          <w:lang w:eastAsia="en-GB"/>
        </w:rPr>
        <w:t xml:space="preserve">Young Adults in Nigeria. </w:t>
      </w:r>
      <w:r w:rsidRPr="007645D1">
        <w:rPr>
          <w:rFonts w:ascii="Times New Roman" w:eastAsia="Times New Roman" w:hAnsi="Times New Roman" w:cs="Times New Roman"/>
          <w:sz w:val="18"/>
          <w:szCs w:val="18"/>
          <w:lang w:eastAsia="en-GB"/>
        </w:rPr>
        <w:t>CHESTRAD, 1997, 17-36.</w:t>
      </w:r>
    </w:p>
    <w:p w:rsidR="00B47603" w:rsidRPr="00275997" w:rsidRDefault="003A481F" w:rsidP="00275997">
      <w:pPr>
        <w:spacing w:after="0" w:line="240" w:lineRule="auto"/>
        <w:contextualSpacing/>
        <w:jc w:val="both"/>
        <w:rPr>
          <w:rFonts w:ascii="Times New Roman" w:hAnsi="Times New Roman" w:cs="Times New Roman"/>
        </w:rPr>
      </w:pPr>
    </w:p>
    <w:sectPr w:rsidR="00B47603" w:rsidRPr="00275997" w:rsidSect="001C1F8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A28B3"/>
    <w:multiLevelType w:val="multilevel"/>
    <w:tmpl w:val="4A86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34626"/>
    <w:rsid w:val="001A163A"/>
    <w:rsid w:val="001C1F87"/>
    <w:rsid w:val="002274B4"/>
    <w:rsid w:val="002730B5"/>
    <w:rsid w:val="00275997"/>
    <w:rsid w:val="003A481F"/>
    <w:rsid w:val="00482E6F"/>
    <w:rsid w:val="00682261"/>
    <w:rsid w:val="007645D1"/>
    <w:rsid w:val="009770BF"/>
    <w:rsid w:val="00B82344"/>
    <w:rsid w:val="00C05E9C"/>
    <w:rsid w:val="00C47539"/>
    <w:rsid w:val="00C9213B"/>
    <w:rsid w:val="00D70A61"/>
    <w:rsid w:val="00F34626"/>
    <w:rsid w:val="00F5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F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62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491264905">
      <w:bodyDiv w:val="1"/>
      <w:marLeft w:val="0"/>
      <w:marRight w:val="0"/>
      <w:marTop w:val="0"/>
      <w:marBottom w:val="0"/>
      <w:divBdr>
        <w:top w:val="none" w:sz="0" w:space="0" w:color="auto"/>
        <w:left w:val="none" w:sz="0" w:space="0" w:color="auto"/>
        <w:bottom w:val="none" w:sz="0" w:space="0" w:color="auto"/>
        <w:right w:val="none" w:sz="0" w:space="0" w:color="auto"/>
      </w:divBdr>
    </w:div>
    <w:div w:id="11428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12</cp:revision>
  <dcterms:created xsi:type="dcterms:W3CDTF">2017-07-06T11:36:00Z</dcterms:created>
  <dcterms:modified xsi:type="dcterms:W3CDTF">2017-07-11T13:20:00Z</dcterms:modified>
</cp:coreProperties>
</file>